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1D" w:rsidRDefault="0071031D" w:rsidP="007846C0">
      <w:pPr>
        <w:pStyle w:val="Listaszerbekezds"/>
        <w:rPr>
          <w:rFonts w:ascii="Times New Roman" w:hAnsi="Times New Roman" w:cs="Times New Roman"/>
          <w:b/>
          <w:sz w:val="36"/>
          <w:szCs w:val="36"/>
        </w:rPr>
      </w:pPr>
    </w:p>
    <w:p w:rsidR="000335A5" w:rsidRDefault="00C30ABD" w:rsidP="0071031D">
      <w:pPr>
        <w:pStyle w:val="Listaszerbekezds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38</w:t>
      </w:r>
      <w:r w:rsidR="00595148">
        <w:rPr>
          <w:rFonts w:ascii="Times New Roman" w:hAnsi="Times New Roman" w:cs="Times New Roman"/>
          <w:b/>
          <w:sz w:val="36"/>
          <w:szCs w:val="36"/>
        </w:rPr>
        <w:t>.</w:t>
      </w:r>
    </w:p>
    <w:p w:rsidR="0071031D" w:rsidRDefault="000335A5" w:rsidP="0071031D">
      <w:pPr>
        <w:pStyle w:val="Listaszerbekezds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35A5">
        <w:rPr>
          <w:rFonts w:ascii="Times New Roman" w:hAnsi="Times New Roman" w:cs="Times New Roman"/>
          <w:b/>
          <w:sz w:val="36"/>
          <w:szCs w:val="36"/>
        </w:rPr>
        <w:t>Kecskéd átemelő szivattyúk pótlása</w:t>
      </w:r>
    </w:p>
    <w:p w:rsidR="00C30ABD" w:rsidRPr="008D4511" w:rsidRDefault="00C30ABD" w:rsidP="0071031D">
      <w:pPr>
        <w:pStyle w:val="Listaszerbekezds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1031D" w:rsidRPr="008D4511" w:rsidRDefault="0071031D" w:rsidP="0071031D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1031D" w:rsidRDefault="0071031D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Műszaki szükségesség</w:t>
      </w:r>
      <w:r w:rsidRPr="00E97946">
        <w:rPr>
          <w:rFonts w:ascii="Times New Roman" w:hAnsi="Times New Roman" w:cs="Times New Roman"/>
          <w:b/>
          <w:sz w:val="24"/>
          <w:szCs w:val="24"/>
        </w:rPr>
        <w:t>:</w:t>
      </w:r>
    </w:p>
    <w:p w:rsidR="000A4A9A" w:rsidRDefault="007846C0" w:rsidP="000A4A9A">
      <w:pPr>
        <w:pStyle w:val="Nincstrkz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335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A5">
        <w:rPr>
          <w:rFonts w:ascii="Times New Roman" w:hAnsi="Times New Roman" w:cs="Times New Roman"/>
          <w:sz w:val="24"/>
          <w:szCs w:val="24"/>
        </w:rPr>
        <w:t>kecskédi</w:t>
      </w:r>
      <w:proofErr w:type="spellEnd"/>
      <w:r w:rsidR="000335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csato</w:t>
      </w:r>
      <w:r w:rsidR="00F55E09">
        <w:rPr>
          <w:rFonts w:ascii="Times New Roman" w:hAnsi="Times New Roman" w:cs="Times New Roman"/>
          <w:sz w:val="24"/>
          <w:szCs w:val="24"/>
        </w:rPr>
        <w:t xml:space="preserve">rnahálózaton </w:t>
      </w:r>
      <w:r w:rsidR="005A4420">
        <w:rPr>
          <w:rFonts w:ascii="Times New Roman" w:hAnsi="Times New Roman" w:cs="Times New Roman"/>
          <w:sz w:val="24"/>
          <w:szCs w:val="24"/>
        </w:rPr>
        <w:t>üzemelő 3</w:t>
      </w:r>
      <w:r w:rsidR="007B6738">
        <w:rPr>
          <w:rFonts w:ascii="Times New Roman" w:hAnsi="Times New Roman" w:cs="Times New Roman"/>
          <w:sz w:val="24"/>
          <w:szCs w:val="24"/>
        </w:rPr>
        <w:t xml:space="preserve"> db </w:t>
      </w:r>
      <w:r w:rsidR="000A4A9A">
        <w:rPr>
          <w:rFonts w:ascii="Times New Roman" w:hAnsi="Times New Roman" w:cs="Times New Roman"/>
          <w:sz w:val="24"/>
          <w:szCs w:val="24"/>
        </w:rPr>
        <w:t>szennyvíz</w:t>
      </w:r>
      <w:r w:rsidR="005A4420">
        <w:rPr>
          <w:rFonts w:ascii="Times New Roman" w:hAnsi="Times New Roman" w:cs="Times New Roman"/>
          <w:sz w:val="24"/>
          <w:szCs w:val="24"/>
        </w:rPr>
        <w:t xml:space="preserve"> átemelőben 6 db szivattyú üzeme</w:t>
      </w:r>
      <w:r w:rsidR="00611276">
        <w:rPr>
          <w:rFonts w:ascii="Times New Roman" w:hAnsi="Times New Roman" w:cs="Times New Roman"/>
          <w:sz w:val="24"/>
          <w:szCs w:val="24"/>
        </w:rPr>
        <w:t>l</w:t>
      </w:r>
      <w:r w:rsidR="005A44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 s</w:t>
      </w:r>
      <w:r w:rsidR="000A4A9A" w:rsidRPr="00E97946">
        <w:rPr>
          <w:rFonts w:ascii="Times New Roman" w:hAnsi="Times New Roman" w:cs="Times New Roman"/>
          <w:sz w:val="24"/>
          <w:szCs w:val="24"/>
        </w:rPr>
        <w:t>zivattyú</w:t>
      </w:r>
      <w:r w:rsidR="000A4A9A">
        <w:rPr>
          <w:rFonts w:ascii="Times New Roman" w:hAnsi="Times New Roman" w:cs="Times New Roman"/>
          <w:sz w:val="24"/>
          <w:szCs w:val="24"/>
        </w:rPr>
        <w:t>k szállítókapacitása lecsökkent</w:t>
      </w:r>
      <w:r w:rsidR="000A4A9A" w:rsidRPr="00E97946">
        <w:rPr>
          <w:rFonts w:ascii="Times New Roman" w:hAnsi="Times New Roman" w:cs="Times New Roman"/>
          <w:sz w:val="24"/>
          <w:szCs w:val="24"/>
        </w:rPr>
        <w:t>.</w:t>
      </w:r>
      <w:r w:rsidR="000A4A9A">
        <w:rPr>
          <w:rFonts w:ascii="Times New Roman" w:hAnsi="Times New Roman" w:cs="Times New Roman"/>
          <w:sz w:val="24"/>
          <w:szCs w:val="24"/>
        </w:rPr>
        <w:t xml:space="preserve"> Egyre gyakoribbak a szivattyú dugulások a szivattyúk kopásának, elhasználódásának következtében, ezért pótlásuk szüksége</w:t>
      </w:r>
      <w:r w:rsidR="000335A5">
        <w:rPr>
          <w:rFonts w:ascii="Times New Roman" w:hAnsi="Times New Roman" w:cs="Times New Roman"/>
          <w:sz w:val="24"/>
          <w:szCs w:val="24"/>
        </w:rPr>
        <w:t>s.</w:t>
      </w:r>
    </w:p>
    <w:p w:rsidR="000A4A9A" w:rsidRPr="007D7EEC" w:rsidRDefault="000A4A9A" w:rsidP="000A4A9A">
      <w:pPr>
        <w:pStyle w:val="Listaszerbekezds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A9A" w:rsidRDefault="000A4A9A" w:rsidP="000A4A9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946">
        <w:rPr>
          <w:rFonts w:ascii="Times New Roman" w:hAnsi="Times New Roman" w:cs="Times New Roman"/>
          <w:b/>
          <w:sz w:val="24"/>
          <w:szCs w:val="24"/>
        </w:rPr>
        <w:t>Műszaki leírás:</w:t>
      </w:r>
    </w:p>
    <w:p w:rsidR="000A4A9A" w:rsidRPr="00B40121" w:rsidRDefault="007846C0" w:rsidP="000A4A9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Állapot felmérés </w:t>
      </w:r>
      <w:r w:rsidR="00A26A7B">
        <w:rPr>
          <w:rFonts w:ascii="Times New Roman" w:hAnsi="Times New Roman" w:cs="Times New Roman"/>
          <w:sz w:val="24"/>
          <w:szCs w:val="24"/>
        </w:rPr>
        <w:t>követően 3db szivattyú pótlása szükséges</w:t>
      </w:r>
    </w:p>
    <w:p w:rsidR="007846C0" w:rsidRDefault="007846C0" w:rsidP="000A4A9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A9A" w:rsidRDefault="000A4A9A" w:rsidP="000A4A9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Elmaradás következménye:</w:t>
      </w:r>
    </w:p>
    <w:p w:rsidR="000A4A9A" w:rsidRDefault="00445322" w:rsidP="000A4A9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 szivattyúk pótlásának</w:t>
      </w:r>
      <w:r w:rsidR="000A4A9A">
        <w:rPr>
          <w:rFonts w:ascii="Times New Roman" w:hAnsi="Times New Roman" w:cs="Times New Roman"/>
          <w:sz w:val="24"/>
          <w:szCs w:val="24"/>
        </w:rPr>
        <w:t xml:space="preserve"> elmaradásával nem biztosított a szennyvízátemelőre és a szennyvíz hálózat érintett szakaszaira tervezett szállító kapacitás, így a megfelelő minőségű, folyamatos szolgáltatás nem biztosítható. Az elhasználódott, kopott szivattyúkkal az érkező szennyvízmennyiség továbbítása egyre több üzemórát vesz igénybe, így az üzemeltetésük költségnövekedéssel jár. Továbbá a járókerekek kopása miatt a szivattyú dugulások száma növekszik, így emelkedik a karbantartási költség is</w:t>
      </w:r>
    </w:p>
    <w:p w:rsidR="00445322" w:rsidRDefault="00445322" w:rsidP="000A4A9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31D" w:rsidRDefault="0071031D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 alátámasztás:</w:t>
      </w:r>
    </w:p>
    <w:p w:rsidR="007846C0" w:rsidRDefault="007846C0" w:rsidP="00DF4BEE">
      <w:pPr>
        <w:pStyle w:val="Listaszerbekezds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4BEE" w:rsidRDefault="000A4A9A" w:rsidP="00DF4BEE">
      <w:pPr>
        <w:pStyle w:val="Listaszerbekezds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A4A9A">
        <w:rPr>
          <w:rFonts w:ascii="Times New Roman" w:hAnsi="Times New Roman" w:cs="Times New Roman"/>
          <w:sz w:val="24"/>
          <w:szCs w:val="24"/>
        </w:rPr>
        <w:t>A szivatt</w:t>
      </w:r>
      <w:r w:rsidR="005A4420">
        <w:rPr>
          <w:rFonts w:ascii="Times New Roman" w:hAnsi="Times New Roman" w:cs="Times New Roman"/>
          <w:sz w:val="24"/>
          <w:szCs w:val="24"/>
        </w:rPr>
        <w:t>y</w:t>
      </w:r>
      <w:r w:rsidR="00313D78">
        <w:rPr>
          <w:rFonts w:ascii="Times New Roman" w:hAnsi="Times New Roman" w:cs="Times New Roman"/>
          <w:sz w:val="24"/>
          <w:szCs w:val="24"/>
        </w:rPr>
        <w:t>úk pótlására tervezett összeg 15</w:t>
      </w:r>
      <w:r w:rsidRPr="000A4A9A">
        <w:rPr>
          <w:rFonts w:ascii="Times New Roman" w:hAnsi="Times New Roman" w:cs="Times New Roman"/>
          <w:sz w:val="24"/>
          <w:szCs w:val="24"/>
        </w:rPr>
        <w:t xml:space="preserve"> 000 000 Ft. + áfa</w:t>
      </w:r>
      <w:r w:rsidR="0018122B" w:rsidRPr="000A4A9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E5D58" w:rsidRDefault="005E5D58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A4A9A" w:rsidRDefault="00D10030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 wp14:anchorId="52ECB60C" wp14:editId="5E10BF40">
            <wp:extent cx="5760720" cy="3643630"/>
            <wp:effectExtent l="0" t="0" r="0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4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A9A" w:rsidRDefault="000A4A9A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A4A9A" w:rsidRDefault="000A4A9A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A4A9A" w:rsidRDefault="000A4A9A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A4A9A" w:rsidRDefault="000A4A9A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45322" w:rsidRDefault="00445322" w:rsidP="00003053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445322" w:rsidSect="00BE527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A1507"/>
    <w:multiLevelType w:val="hybridMultilevel"/>
    <w:tmpl w:val="799E129C"/>
    <w:lvl w:ilvl="0" w:tplc="46CC4D8E">
      <w:start w:val="1"/>
      <w:numFmt w:val="decimal"/>
      <w:lvlText w:val="%1."/>
      <w:lvlJc w:val="left"/>
      <w:pPr>
        <w:ind w:left="76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84" w:hanging="360"/>
      </w:pPr>
    </w:lvl>
    <w:lvl w:ilvl="2" w:tplc="040E001B" w:tentative="1">
      <w:start w:val="1"/>
      <w:numFmt w:val="lowerRoman"/>
      <w:lvlText w:val="%3."/>
      <w:lvlJc w:val="right"/>
      <w:pPr>
        <w:ind w:left="2204" w:hanging="180"/>
      </w:pPr>
    </w:lvl>
    <w:lvl w:ilvl="3" w:tplc="040E000F" w:tentative="1">
      <w:start w:val="1"/>
      <w:numFmt w:val="decimal"/>
      <w:lvlText w:val="%4."/>
      <w:lvlJc w:val="left"/>
      <w:pPr>
        <w:ind w:left="2924" w:hanging="360"/>
      </w:pPr>
    </w:lvl>
    <w:lvl w:ilvl="4" w:tplc="040E0019" w:tentative="1">
      <w:start w:val="1"/>
      <w:numFmt w:val="lowerLetter"/>
      <w:lvlText w:val="%5."/>
      <w:lvlJc w:val="left"/>
      <w:pPr>
        <w:ind w:left="3644" w:hanging="360"/>
      </w:pPr>
    </w:lvl>
    <w:lvl w:ilvl="5" w:tplc="040E001B" w:tentative="1">
      <w:start w:val="1"/>
      <w:numFmt w:val="lowerRoman"/>
      <w:lvlText w:val="%6."/>
      <w:lvlJc w:val="right"/>
      <w:pPr>
        <w:ind w:left="4364" w:hanging="180"/>
      </w:pPr>
    </w:lvl>
    <w:lvl w:ilvl="6" w:tplc="040E000F" w:tentative="1">
      <w:start w:val="1"/>
      <w:numFmt w:val="decimal"/>
      <w:lvlText w:val="%7."/>
      <w:lvlJc w:val="left"/>
      <w:pPr>
        <w:ind w:left="5084" w:hanging="360"/>
      </w:pPr>
    </w:lvl>
    <w:lvl w:ilvl="7" w:tplc="040E0019" w:tentative="1">
      <w:start w:val="1"/>
      <w:numFmt w:val="lowerLetter"/>
      <w:lvlText w:val="%8."/>
      <w:lvlJc w:val="left"/>
      <w:pPr>
        <w:ind w:left="5804" w:hanging="360"/>
      </w:pPr>
    </w:lvl>
    <w:lvl w:ilvl="8" w:tplc="040E001B" w:tentative="1">
      <w:start w:val="1"/>
      <w:numFmt w:val="lowerRoman"/>
      <w:lvlText w:val="%9."/>
      <w:lvlJc w:val="right"/>
      <w:pPr>
        <w:ind w:left="65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1D"/>
    <w:rsid w:val="00003053"/>
    <w:rsid w:val="0002379E"/>
    <w:rsid w:val="000248D9"/>
    <w:rsid w:val="000335A5"/>
    <w:rsid w:val="00034D8D"/>
    <w:rsid w:val="00037CA1"/>
    <w:rsid w:val="000547A5"/>
    <w:rsid w:val="00082CA4"/>
    <w:rsid w:val="00094167"/>
    <w:rsid w:val="000A4A9A"/>
    <w:rsid w:val="000D46D4"/>
    <w:rsid w:val="000E6523"/>
    <w:rsid w:val="000F6C3A"/>
    <w:rsid w:val="001571F6"/>
    <w:rsid w:val="0018122B"/>
    <w:rsid w:val="001A5C77"/>
    <w:rsid w:val="001B54C8"/>
    <w:rsid w:val="00213344"/>
    <w:rsid w:val="00223CFC"/>
    <w:rsid w:val="00230BE1"/>
    <w:rsid w:val="002335A2"/>
    <w:rsid w:val="002446BA"/>
    <w:rsid w:val="002704B0"/>
    <w:rsid w:val="002C0CE5"/>
    <w:rsid w:val="002D413E"/>
    <w:rsid w:val="00313D78"/>
    <w:rsid w:val="00332ABC"/>
    <w:rsid w:val="00335AF9"/>
    <w:rsid w:val="003B429B"/>
    <w:rsid w:val="003C4567"/>
    <w:rsid w:val="00401A89"/>
    <w:rsid w:val="004053FE"/>
    <w:rsid w:val="0040785F"/>
    <w:rsid w:val="0041214F"/>
    <w:rsid w:val="00445322"/>
    <w:rsid w:val="00472D20"/>
    <w:rsid w:val="004F6619"/>
    <w:rsid w:val="00516C9B"/>
    <w:rsid w:val="00556F42"/>
    <w:rsid w:val="00595148"/>
    <w:rsid w:val="005A4420"/>
    <w:rsid w:val="005B29F3"/>
    <w:rsid w:val="005D43B4"/>
    <w:rsid w:val="005E5D58"/>
    <w:rsid w:val="006020AD"/>
    <w:rsid w:val="00604240"/>
    <w:rsid w:val="00611276"/>
    <w:rsid w:val="006145BA"/>
    <w:rsid w:val="006327C6"/>
    <w:rsid w:val="006647E0"/>
    <w:rsid w:val="00680836"/>
    <w:rsid w:val="006D70C8"/>
    <w:rsid w:val="006F298F"/>
    <w:rsid w:val="00702E7F"/>
    <w:rsid w:val="00706322"/>
    <w:rsid w:val="0071031D"/>
    <w:rsid w:val="00724317"/>
    <w:rsid w:val="00734D03"/>
    <w:rsid w:val="0075288F"/>
    <w:rsid w:val="00757DBE"/>
    <w:rsid w:val="007846C0"/>
    <w:rsid w:val="00786E9A"/>
    <w:rsid w:val="0079789B"/>
    <w:rsid w:val="007B6738"/>
    <w:rsid w:val="007D1965"/>
    <w:rsid w:val="007D7EEC"/>
    <w:rsid w:val="007E349B"/>
    <w:rsid w:val="007F559C"/>
    <w:rsid w:val="00805309"/>
    <w:rsid w:val="008225AA"/>
    <w:rsid w:val="008537FA"/>
    <w:rsid w:val="008767B6"/>
    <w:rsid w:val="008878F6"/>
    <w:rsid w:val="008C2734"/>
    <w:rsid w:val="00933D2E"/>
    <w:rsid w:val="009475B0"/>
    <w:rsid w:val="009628B0"/>
    <w:rsid w:val="00964689"/>
    <w:rsid w:val="00996744"/>
    <w:rsid w:val="009B7386"/>
    <w:rsid w:val="00A26A7B"/>
    <w:rsid w:val="00A46340"/>
    <w:rsid w:val="00A46399"/>
    <w:rsid w:val="00A553CA"/>
    <w:rsid w:val="00A84C88"/>
    <w:rsid w:val="00B40121"/>
    <w:rsid w:val="00B43CD5"/>
    <w:rsid w:val="00B5389C"/>
    <w:rsid w:val="00B549B9"/>
    <w:rsid w:val="00BE2CFA"/>
    <w:rsid w:val="00BF44FA"/>
    <w:rsid w:val="00C30ABD"/>
    <w:rsid w:val="00C66A5F"/>
    <w:rsid w:val="00C816C0"/>
    <w:rsid w:val="00CB7D92"/>
    <w:rsid w:val="00CF7215"/>
    <w:rsid w:val="00D10030"/>
    <w:rsid w:val="00D27BE1"/>
    <w:rsid w:val="00D32B1A"/>
    <w:rsid w:val="00D3462D"/>
    <w:rsid w:val="00D53093"/>
    <w:rsid w:val="00D768B0"/>
    <w:rsid w:val="00D917F5"/>
    <w:rsid w:val="00DB175B"/>
    <w:rsid w:val="00DC3E3B"/>
    <w:rsid w:val="00DE3E2E"/>
    <w:rsid w:val="00DF09FE"/>
    <w:rsid w:val="00DF4BEE"/>
    <w:rsid w:val="00DF57F0"/>
    <w:rsid w:val="00E54DC1"/>
    <w:rsid w:val="00E62210"/>
    <w:rsid w:val="00E94C27"/>
    <w:rsid w:val="00EA1AE3"/>
    <w:rsid w:val="00ED0098"/>
    <w:rsid w:val="00EF184B"/>
    <w:rsid w:val="00F02410"/>
    <w:rsid w:val="00F131BD"/>
    <w:rsid w:val="00F55E09"/>
    <w:rsid w:val="00FC47A0"/>
    <w:rsid w:val="00FC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971C7"/>
  <w15:chartTrackingRefBased/>
  <w15:docId w15:val="{A2F78901-7FC3-4EF8-923A-3120AABD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03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1031D"/>
    <w:pPr>
      <w:ind w:left="720"/>
      <w:contextualSpacing/>
    </w:pPr>
  </w:style>
  <w:style w:type="paragraph" w:styleId="Nincstrkz">
    <w:name w:val="No Spacing"/>
    <w:uiPriority w:val="1"/>
    <w:qFormat/>
    <w:rsid w:val="00604240"/>
    <w:pPr>
      <w:spacing w:after="0" w:line="240" w:lineRule="auto"/>
    </w:pPr>
  </w:style>
  <w:style w:type="character" w:styleId="Hiperhivatkozs">
    <w:name w:val="Hyperlink"/>
    <w:basedOn w:val="Bekezdsalapbettpusa"/>
    <w:uiPriority w:val="99"/>
    <w:semiHidden/>
    <w:unhideWhenUsed/>
    <w:rsid w:val="00BE2CFA"/>
    <w:rPr>
      <w:strike w:val="0"/>
      <w:dstrike w:val="0"/>
      <w:color w:val="428BC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Északdunántúli Vízmű Zrt.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Szakács Kornél</dc:creator>
  <cp:keywords/>
  <dc:description/>
  <cp:lastModifiedBy>Csiszár Ádám</cp:lastModifiedBy>
  <cp:revision>14</cp:revision>
  <dcterms:created xsi:type="dcterms:W3CDTF">2017-08-10T13:01:00Z</dcterms:created>
  <dcterms:modified xsi:type="dcterms:W3CDTF">2022-08-01T08:51:00Z</dcterms:modified>
</cp:coreProperties>
</file>